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地震工作者踔厉奋发 谱写防震减灾新篇章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宋成科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男，汉族，1989年2月生，群众，中国地震局第一监测中心高级工程师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自2013年从事防震减灾工作以来，他始终坚持“艰苦奋斗、甘于奉献、精益求精、追求卓越”的英雄监测队精神，保障地震应急服务，参加2次地震应急现场工作；服务“一带一路”建设，7次赴境外开展项目工作；立足地震监测一线，行程超50万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坚守工作岗位，保障地震应急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作为重特大地震应急工作组的骨干成员，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他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坚守岗位，随时待命。地震发生后，他总是第一时间按照应急工作机制开展应急工作。2021年5月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21日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云南漾濞地震发生后，他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第一时间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编制应急观测方案，并带领监测小组驱车2500公里，32小时不停歇奔赴震区开展应急观测工作，获得了震后第一手资料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为震情趋势研判提供重要支持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。2022年12月江苏常州地震发生后，他带领监测小组直面新冠肺炎疫情，克服重重困难，赴震区开展应急观测工作，直接服务于长三角地区地震危险性分析。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坚持文化自信，开展对外交流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他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不断学习习近平文化思想，夯实文化自信之基，巩固文化主体性，秉持开发包容，开展国际交流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合作，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参加“一带一路”防震减灾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相关项目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建设。2020年新冠肺炎疫情肆虐的关键时期，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他与境外合作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机构保持紧密联系，第一时间完成一批抗疫物资捐赠，帮助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境外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合作单位共同抗击疫情，获得了外方的高度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认同，为双方合作奠定坚实基础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。在平等互信的基础上，他与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境外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合作机构进行多次防震减灾科技领域洽谈、交流和研讨，通过学术报告和现场教学等方式，他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先后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对外方地震研究所的工作人员进行了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次技术培训。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2023年至2024年，他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先后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7次赴境外开展中外合作项目建设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踩着皑皑白雪、顶着炎炎烈日，坚定不移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完成国家重要建设任务，服务“一带一路”沿线防震减灾事业发展，以实际行动践行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构建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人类命运共同体”理念。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立足监测一线，服务地震预报。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他长期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工作在地震监测第一线，牺牲个人节假日休息时间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开展工作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，足迹遍布全国各地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，行程超过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50万公里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。从“白山黑水”到“世界屋脊”、从“戈壁大漠”到“天涯海角”均留下了他工作的身影。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为提升青藏高原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防震减灾能力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获得区域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地球物理场观测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资料，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他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次赴青藏高原地区开展监测工作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，足迹留在可可西里、三江源、昆仑山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。他牢固树立安全意识和底线思维，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2015年以来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在野外监测中安全生产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0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事故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多次获得上级部门的肯定和嘉奖。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他善于在基础工作中发现问题，注重科技创新，提升业务的现代化水平，承担和参与国家级、省部级和厅局级科研项目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项，公共服务项目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10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余项，同时产出SCI等高水平论文5篇，相关成果服务于监测一线工作。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发扬光荣传统，参与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社会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救助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他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发扬中华民族互帮互助的光荣传统，乐于承担社会责任，积极参与社会救助。2023年8月，京津冀等地特大洪涝灾害发生后，他积极响应号召，第一时间向涿州市民政局捐助一笔资金，为抗洪救灾工作贡献一份力量。2023年12月甘肃积石山6.2级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地震和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2025年1月西藏定日6.8级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地震对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灾区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人民的生命和财产造成伤害，他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第一时间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捐助资金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支持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灾后重建。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近几年，他通过腾讯公益平台向“春蕾计划”、“希望工程”等项目捐助100余次。</w:t>
      </w:r>
    </w:p>
    <w:sectPr>
      <w:footerReference r:id="rId3" w:type="default"/>
      <w:pgSz w:w="11906" w:h="16838"/>
      <w:pgMar w:top="2098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DhiM2Q0MDE0MDEzZjY4YTgyZmY3ZmRjZGE2NzQifQ=="/>
  </w:docVars>
  <w:rsids>
    <w:rsidRoot w:val="00D82952"/>
    <w:rsid w:val="0000033D"/>
    <w:rsid w:val="00730ACE"/>
    <w:rsid w:val="00CA4FED"/>
    <w:rsid w:val="00CF62B2"/>
    <w:rsid w:val="00D16CB8"/>
    <w:rsid w:val="00D82952"/>
    <w:rsid w:val="014A554B"/>
    <w:rsid w:val="065B0A33"/>
    <w:rsid w:val="06B70ABA"/>
    <w:rsid w:val="09BD091E"/>
    <w:rsid w:val="0A09549C"/>
    <w:rsid w:val="0AC0128F"/>
    <w:rsid w:val="0D4218FD"/>
    <w:rsid w:val="0E0C53F5"/>
    <w:rsid w:val="0E4D4C76"/>
    <w:rsid w:val="0F3662C8"/>
    <w:rsid w:val="100B3B44"/>
    <w:rsid w:val="129900FF"/>
    <w:rsid w:val="13CD2AB5"/>
    <w:rsid w:val="176C4119"/>
    <w:rsid w:val="17C0399D"/>
    <w:rsid w:val="186C60E1"/>
    <w:rsid w:val="1C1B2078"/>
    <w:rsid w:val="1D995407"/>
    <w:rsid w:val="1D9A0146"/>
    <w:rsid w:val="20317A2A"/>
    <w:rsid w:val="219A3133"/>
    <w:rsid w:val="24E30272"/>
    <w:rsid w:val="26744BFB"/>
    <w:rsid w:val="28DD1EF7"/>
    <w:rsid w:val="28EE5F3D"/>
    <w:rsid w:val="2966346D"/>
    <w:rsid w:val="29B66993"/>
    <w:rsid w:val="2D113FD1"/>
    <w:rsid w:val="2F581F9D"/>
    <w:rsid w:val="328E7E55"/>
    <w:rsid w:val="32BB0850"/>
    <w:rsid w:val="361662CF"/>
    <w:rsid w:val="36ABE452"/>
    <w:rsid w:val="39585D59"/>
    <w:rsid w:val="39FF6A09"/>
    <w:rsid w:val="3A330421"/>
    <w:rsid w:val="3A7849C6"/>
    <w:rsid w:val="3A7D405A"/>
    <w:rsid w:val="3D3D4463"/>
    <w:rsid w:val="3E770DB1"/>
    <w:rsid w:val="3E7F38AC"/>
    <w:rsid w:val="3F240E42"/>
    <w:rsid w:val="3F7F55DB"/>
    <w:rsid w:val="41832E74"/>
    <w:rsid w:val="44BD74CB"/>
    <w:rsid w:val="44FC282D"/>
    <w:rsid w:val="464C07A8"/>
    <w:rsid w:val="467B5D47"/>
    <w:rsid w:val="468107C3"/>
    <w:rsid w:val="47B64D8F"/>
    <w:rsid w:val="4C101AF6"/>
    <w:rsid w:val="4CC3296A"/>
    <w:rsid w:val="4ECB7FBD"/>
    <w:rsid w:val="4F6C303F"/>
    <w:rsid w:val="50BE17DF"/>
    <w:rsid w:val="50FBDE64"/>
    <w:rsid w:val="559317CE"/>
    <w:rsid w:val="57BB2B36"/>
    <w:rsid w:val="58AB20EC"/>
    <w:rsid w:val="5BE0717A"/>
    <w:rsid w:val="5CB76281"/>
    <w:rsid w:val="5E360FD7"/>
    <w:rsid w:val="610238BB"/>
    <w:rsid w:val="662E7FF6"/>
    <w:rsid w:val="664431BD"/>
    <w:rsid w:val="665171D4"/>
    <w:rsid w:val="67FF3104"/>
    <w:rsid w:val="681E53C6"/>
    <w:rsid w:val="68AA541F"/>
    <w:rsid w:val="697D2E26"/>
    <w:rsid w:val="6A440E91"/>
    <w:rsid w:val="6ABB07C7"/>
    <w:rsid w:val="6B23695C"/>
    <w:rsid w:val="6BFA50B0"/>
    <w:rsid w:val="6F85013F"/>
    <w:rsid w:val="6FA57217"/>
    <w:rsid w:val="722F66F7"/>
    <w:rsid w:val="73D6620C"/>
    <w:rsid w:val="756C0641"/>
    <w:rsid w:val="75FB32B0"/>
    <w:rsid w:val="770C2201"/>
    <w:rsid w:val="7AAF2356"/>
    <w:rsid w:val="7B7129DC"/>
    <w:rsid w:val="7C3F48AA"/>
    <w:rsid w:val="7DAFC6EC"/>
    <w:rsid w:val="7E14406C"/>
    <w:rsid w:val="7FC40CB4"/>
    <w:rsid w:val="7FFD34A2"/>
    <w:rsid w:val="BDAB1033"/>
    <w:rsid w:val="CC9DE9DC"/>
    <w:rsid w:val="DECFC349"/>
    <w:rsid w:val="DFDF4A24"/>
    <w:rsid w:val="FA5F1AB6"/>
    <w:rsid w:val="FFAF0D46"/>
    <w:rsid w:val="FF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60" w:lineRule="exact"/>
      <w:outlineLvl w:val="0"/>
    </w:pPr>
    <w:rPr>
      <w:rFonts w:ascii="Calibri" w:hAnsi="Calibri" w:eastAsia="黑体" w:cs="Times New Roman"/>
      <w:b/>
      <w:kern w:val="44"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1231</Words>
  <Characters>1282</Characters>
  <Lines>7</Lines>
  <Paragraphs>2</Paragraphs>
  <TotalTime>121</TotalTime>
  <ScaleCrop>false</ScaleCrop>
  <LinksUpToDate>false</LinksUpToDate>
  <CharactersWithSpaces>1283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2024-03-20T05:33:00Z</dcterms:created>
  <dc:creator>Administrator</dc:creator>
  <cp:lastModifiedBy>kylin</cp:lastModifiedBy>
  <dcterms:modified xsi:type="dcterms:W3CDTF">2025-05-26T15:15:03Z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F195874F9BF6422CA3C3F2D99B268955_13</vt:lpwstr>
  </property>
  <property fmtid="{D5CDD505-2E9C-101B-9397-08002B2CF9AE}" pid="4" name="KSOTemplateDocerSaveRecord">
    <vt:lpwstr>eyJoZGlkIjoiMjM4N2UyNDgzMmExMTRlOTc1NTc2MTI4NGE3MzRlMjQiLCJ1c2VySWQiOiI1NTQ1OTQzMjUifQ==</vt:lpwstr>
  </property>
</Properties>
</file>